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B6" w:rsidRDefault="004A53F8">
      <w:pPr>
        <w:rPr>
          <w:rFonts w:ascii="Tahoma" w:hAnsi="Tahoma" w:cs="Tahoma"/>
          <w:b/>
          <w:sz w:val="24"/>
          <w:szCs w:val="24"/>
        </w:rPr>
      </w:pPr>
      <w:r w:rsidRPr="004A53F8">
        <w:rPr>
          <w:rFonts w:ascii="Tahoma" w:hAnsi="Tahoma" w:cs="Tahoma"/>
          <w:b/>
          <w:sz w:val="24"/>
          <w:szCs w:val="24"/>
        </w:rPr>
        <w:t>Podręczniki do przedmiotów zawodowych informatycznych</w:t>
      </w:r>
    </w:p>
    <w:p w:rsidR="004A53F8" w:rsidRDefault="004A53F8" w:rsidP="004A53F8">
      <w:pPr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do klasy 1</w:t>
      </w:r>
      <w:r>
        <w:rPr>
          <w:rFonts w:ascii="Tahoma" w:eastAsia="Times New Roman" w:hAnsi="Tahoma" w:cs="Tahoma"/>
          <w:b/>
          <w:color w:val="000000"/>
          <w:lang w:eastAsia="pl-PL"/>
        </w:rPr>
        <w:t>, 2, 3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Administracja i eksploatacja systemów komputerowych, urządzeń peryferyjnych i lokalnych sieci komputerowych. Część 1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 xml:space="preserve">Tomasz </w:t>
      </w:r>
      <w:proofErr w:type="spellStart"/>
      <w:r w:rsidRPr="00C246AB">
        <w:rPr>
          <w:rFonts w:ascii="Tahoma" w:eastAsia="Times New Roman" w:hAnsi="Tahoma" w:cs="Tahoma"/>
          <w:color w:val="000000"/>
          <w:lang w:eastAsia="pl-PL"/>
        </w:rPr>
        <w:t>Marciniuk</w:t>
      </w:r>
      <w:proofErr w:type="spellEnd"/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Administracja i eksploatacja systemów komputerowych, urządzeń peryferyjnych i lokalnych sieci komputerowych. Część 2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 xml:space="preserve">Sylwia </w:t>
      </w:r>
      <w:proofErr w:type="spellStart"/>
      <w:r w:rsidRPr="00C246AB">
        <w:rPr>
          <w:rFonts w:ascii="Tahoma" w:eastAsia="Times New Roman" w:hAnsi="Tahoma" w:cs="Tahoma"/>
          <w:color w:val="000000"/>
          <w:lang w:eastAsia="pl-PL"/>
        </w:rPr>
        <w:t>Osetek</w:t>
      </w:r>
      <w:proofErr w:type="spellEnd"/>
      <w:r w:rsidRPr="00C246AB">
        <w:rPr>
          <w:rFonts w:ascii="Tahoma" w:eastAsia="Times New Roman" w:hAnsi="Tahoma" w:cs="Tahoma"/>
          <w:color w:val="000000"/>
          <w:lang w:eastAsia="pl-PL"/>
        </w:rPr>
        <w:t>, Krzysztof Pytel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Administracja i eksploatacja systemów komputerowych, urządzeń peryferyjnych i lokalnych sieci komputerowych. Część 3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 xml:space="preserve">Sylwia </w:t>
      </w:r>
      <w:proofErr w:type="spellStart"/>
      <w:r w:rsidRPr="00C246AB">
        <w:rPr>
          <w:rFonts w:ascii="Tahoma" w:eastAsia="Times New Roman" w:hAnsi="Tahoma" w:cs="Tahoma"/>
          <w:color w:val="000000"/>
          <w:lang w:eastAsia="pl-PL"/>
        </w:rPr>
        <w:t>Osetek</w:t>
      </w:r>
      <w:proofErr w:type="spellEnd"/>
      <w:r w:rsidRPr="00C246AB">
        <w:rPr>
          <w:rFonts w:ascii="Tahoma" w:eastAsia="Times New Roman" w:hAnsi="Tahoma" w:cs="Tahoma"/>
          <w:color w:val="000000"/>
          <w:lang w:eastAsia="pl-PL"/>
        </w:rPr>
        <w:t>, Krzysztof Pytel</w:t>
      </w:r>
    </w:p>
    <w:p w:rsidR="004A53F8" w:rsidRPr="0044429F" w:rsidRDefault="004A53F8" w:rsidP="004A53F8">
      <w:pPr>
        <w:rPr>
          <w:rFonts w:ascii="Tahoma" w:eastAsia="Times New Roman" w:hAnsi="Tahoma" w:cs="Tahoma"/>
          <w:b/>
          <w:color w:val="000000"/>
          <w:lang w:eastAsia="pl-PL"/>
        </w:rPr>
      </w:pPr>
    </w:p>
    <w:p w:rsidR="004A53F8" w:rsidRDefault="004A53F8" w:rsidP="004A53F8">
      <w:pPr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do klasy 4,5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Tworzenie stron i aplikacji internetowych oraz baz danych i administrowanie nimi. Część 1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Tomasz Klekot, Agnieszka Klekot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Tworzenie stron i aplikacji internetowych oraz baz danych i administrowanie nimi. Część 2</w:t>
      </w:r>
    </w:p>
    <w:p w:rsidR="00C246AB" w:rsidRPr="00C246AB" w:rsidRDefault="00C246AB" w:rsidP="00C246AB">
      <w:pPr>
        <w:rPr>
          <w:rFonts w:ascii="Tahoma" w:eastAsia="Times New Roman" w:hAnsi="Tahoma" w:cs="Tahoma"/>
          <w:color w:val="000000"/>
          <w:lang w:eastAsia="pl-PL"/>
        </w:rPr>
      </w:pPr>
      <w:r w:rsidRPr="00C246AB">
        <w:rPr>
          <w:rFonts w:ascii="Tahoma" w:eastAsia="Times New Roman" w:hAnsi="Tahoma" w:cs="Tahoma"/>
          <w:color w:val="000000"/>
          <w:lang w:eastAsia="pl-PL"/>
        </w:rPr>
        <w:t>Tomasz Klekot, Agnieszka Klekot</w:t>
      </w:r>
    </w:p>
    <w:p w:rsidR="004A53F8" w:rsidRPr="0044429F" w:rsidRDefault="004A53F8" w:rsidP="004A53F8">
      <w:pPr>
        <w:rPr>
          <w:rFonts w:ascii="Tahoma" w:eastAsia="Times New Roman" w:hAnsi="Tahoma" w:cs="Tahoma"/>
          <w:b/>
          <w:color w:val="000000"/>
          <w:lang w:eastAsia="pl-PL"/>
        </w:rPr>
      </w:pPr>
    </w:p>
    <w:p w:rsidR="004A53F8" w:rsidRPr="004A53F8" w:rsidRDefault="004A53F8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A53F8" w:rsidRPr="004A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F8"/>
    <w:rsid w:val="004A53F8"/>
    <w:rsid w:val="00C246AB"/>
    <w:rsid w:val="00DE6C2B"/>
    <w:rsid w:val="00F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346A"/>
  <w15:chartTrackingRefBased/>
  <w15:docId w15:val="{EF314036-1A0F-42E3-BE29-B5999654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A53F8"/>
    <w:pPr>
      <w:widowControl w:val="0"/>
      <w:autoSpaceDE w:val="0"/>
      <w:autoSpaceDN w:val="0"/>
      <w:adjustRightInd w:val="0"/>
      <w:spacing w:before="13" w:after="0" w:line="240" w:lineRule="auto"/>
      <w:ind w:left="1279"/>
    </w:pPr>
    <w:rPr>
      <w:rFonts w:ascii="Calibri" w:eastAsia="Times New Roman" w:hAnsi="Calibri" w:cs="Times New Roman"/>
      <w:b/>
      <w:bCs/>
      <w:sz w:val="55"/>
      <w:szCs w:val="5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53F8"/>
    <w:rPr>
      <w:rFonts w:ascii="Calibri" w:eastAsia="Times New Roman" w:hAnsi="Calibri" w:cs="Times New Roman"/>
      <w:b/>
      <w:bCs/>
      <w:sz w:val="55"/>
      <w:szCs w:val="55"/>
      <w:lang w:eastAsia="pl-PL"/>
    </w:rPr>
  </w:style>
  <w:style w:type="character" w:styleId="Hipercze">
    <w:name w:val="Hyperlink"/>
    <w:basedOn w:val="Domylnaczcionkaakapitu"/>
    <w:uiPriority w:val="99"/>
    <w:unhideWhenUsed/>
    <w:rsid w:val="004A5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Kołodziej</dc:creator>
  <cp:keywords/>
  <dc:description/>
  <cp:lastModifiedBy>Elżbieta Kołodziej</cp:lastModifiedBy>
  <cp:revision>1</cp:revision>
  <dcterms:created xsi:type="dcterms:W3CDTF">2022-06-28T10:25:00Z</dcterms:created>
  <dcterms:modified xsi:type="dcterms:W3CDTF">2022-06-28T10:43:00Z</dcterms:modified>
</cp:coreProperties>
</file>